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CB7E8B">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D85B67" w:rsidP="009D79F4">
      <w:pPr>
        <w:jc w:val="center"/>
        <w:rPr>
          <w:b/>
        </w:rPr>
      </w:pPr>
      <w:r>
        <w:rPr>
          <w:b/>
        </w:rPr>
        <w:t>FIRST</w:t>
      </w:r>
      <w:r w:rsidR="00272089">
        <w:rPr>
          <w:b/>
        </w:rPr>
        <w:t xml:space="preserve"> </w:t>
      </w:r>
      <w:r>
        <w:rPr>
          <w:b/>
        </w:rPr>
        <w:t>QUARTER 2017</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B67">
        <w:t>July 25</w:t>
      </w:r>
      <w:r w:rsidR="00530526">
        <w:t>,</w:t>
      </w:r>
      <w:r w:rsidR="00074AE7">
        <w:t xml:space="preserve"> 2017</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D85B67">
        <w:t>first</w:t>
      </w:r>
      <w:r w:rsidR="0060674E">
        <w:t xml:space="preserve"> </w:t>
      </w:r>
      <w:r w:rsidR="00D85B67">
        <w:t>quarter of 2017</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60674E" w:rsidRPr="00D85B67" w:rsidRDefault="00D85B67" w:rsidP="00D85B67">
      <w:pPr>
        <w:jc w:val="center"/>
        <w:rPr>
          <w:b/>
        </w:rPr>
      </w:pPr>
      <w:r>
        <w:rPr>
          <w:b/>
        </w:rPr>
        <w:lastRenderedPageBreak/>
        <w:t>REPORTABLE CONDITIONS</w:t>
      </w:r>
    </w:p>
    <w:p w:rsidR="0060674E" w:rsidRDefault="0060674E" w:rsidP="0060674E"/>
    <w:p w:rsidR="0060674E" w:rsidRPr="0060674E" w:rsidRDefault="0060674E" w:rsidP="0060674E">
      <w:pPr>
        <w:pStyle w:val="ListParagraph"/>
        <w:numPr>
          <w:ilvl w:val="0"/>
          <w:numId w:val="8"/>
        </w:numPr>
        <w:rPr>
          <w:b/>
        </w:rPr>
      </w:pPr>
      <w:r>
        <w:rPr>
          <w:b/>
        </w:rPr>
        <w:t>PARKS</w:t>
      </w:r>
    </w:p>
    <w:p w:rsidR="0060674E" w:rsidRDefault="0060674E" w:rsidP="0060674E">
      <w:pPr>
        <w:rPr>
          <w:b/>
        </w:rPr>
      </w:pPr>
    </w:p>
    <w:p w:rsidR="0060674E" w:rsidRDefault="0060674E" w:rsidP="0060674E">
      <w:pPr>
        <w:ind w:left="720"/>
      </w:pPr>
      <w:r>
        <w:t>The Parks Department paid a contractor’s bill that did not include requi</w:t>
      </w:r>
      <w:r w:rsidR="00DB7E20">
        <w:t>red supporting documentation for</w:t>
      </w:r>
      <w:r>
        <w:t xml:space="preserve"> materials</w:t>
      </w:r>
      <w:r w:rsidR="003604CA">
        <w:t xml:space="preserve"> in the amount of $295</w:t>
      </w:r>
      <w:r>
        <w:t>.</w:t>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r>
      <w:r w:rsidR="003604CA">
        <w:tab/>
        <w:t xml:space="preserve">                   </w:t>
      </w:r>
      <w:r w:rsidR="00B73229">
        <w:t>The applicable contract stipulates that any materials used by the contractor and billed to the County are to be supported by an invoice. In the case examined, the contractor used materials from its own inventory and billed the County for them, simply listing them on an attached sheet. We understand that it probably makes sense for the contractor to maintain an inventory of commonly used items and to bill them to clients as used, but that is not what the contract requires. The contract should either be amended or complied with.</w:t>
      </w:r>
      <w:r w:rsidR="00B73229">
        <w:tab/>
      </w:r>
      <w:r w:rsidR="00B73229">
        <w:tab/>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46" w:rsidRDefault="007A4346" w:rsidP="00C2062A">
      <w:pPr>
        <w:spacing w:line="240" w:lineRule="auto"/>
      </w:pPr>
      <w:r>
        <w:separator/>
      </w:r>
    </w:p>
  </w:endnote>
  <w:endnote w:type="continuationSeparator" w:id="0">
    <w:p w:rsidR="007A4346" w:rsidRDefault="007A4346"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46" w:rsidRDefault="007A4346" w:rsidP="00C2062A">
      <w:pPr>
        <w:spacing w:line="240" w:lineRule="auto"/>
      </w:pPr>
      <w:r>
        <w:separator/>
      </w:r>
    </w:p>
  </w:footnote>
  <w:footnote w:type="continuationSeparator" w:id="0">
    <w:p w:rsidR="007A4346" w:rsidRDefault="007A4346"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F36D5"/>
    <w:rsid w:val="001B4E9B"/>
    <w:rsid w:val="001E7D7E"/>
    <w:rsid w:val="002314AF"/>
    <w:rsid w:val="0023310E"/>
    <w:rsid w:val="00272089"/>
    <w:rsid w:val="002A7C3C"/>
    <w:rsid w:val="002D09AF"/>
    <w:rsid w:val="00303CC8"/>
    <w:rsid w:val="003604CA"/>
    <w:rsid w:val="003718C7"/>
    <w:rsid w:val="00375220"/>
    <w:rsid w:val="003C45B5"/>
    <w:rsid w:val="004307AE"/>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744058"/>
    <w:rsid w:val="007A4346"/>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20C64"/>
    <w:rsid w:val="00B73229"/>
    <w:rsid w:val="00BB5C72"/>
    <w:rsid w:val="00C01A4D"/>
    <w:rsid w:val="00C2062A"/>
    <w:rsid w:val="00C67A90"/>
    <w:rsid w:val="00C80FF9"/>
    <w:rsid w:val="00C850D3"/>
    <w:rsid w:val="00C953B1"/>
    <w:rsid w:val="00CA3192"/>
    <w:rsid w:val="00CB7E8B"/>
    <w:rsid w:val="00CC20A6"/>
    <w:rsid w:val="00CE19A0"/>
    <w:rsid w:val="00D047D7"/>
    <w:rsid w:val="00D85B67"/>
    <w:rsid w:val="00DB105A"/>
    <w:rsid w:val="00DB7E20"/>
    <w:rsid w:val="00E00D15"/>
    <w:rsid w:val="00E13CEF"/>
    <w:rsid w:val="00E57CCE"/>
    <w:rsid w:val="00EA5A38"/>
    <w:rsid w:val="00F24086"/>
    <w:rsid w:val="00F43A91"/>
    <w:rsid w:val="00F7158E"/>
    <w:rsid w:val="00F83EE0"/>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BA82-F9B7-4FE0-B6A0-905D2D92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2017-07-26T16:44:00Z</dcterms:created>
  <dcterms:modified xsi:type="dcterms:W3CDTF">2017-07-26T16:44:00Z</dcterms:modified>
</cp:coreProperties>
</file>